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left="626"/>
        <w:jc w:val="center"/>
        <w:rPr>
          <w:rFonts w:hint="eastAsia" w:eastAsia="方正仿宋简体"/>
          <w:kern w:val="0"/>
          <w:sz w:val="32"/>
          <w:szCs w:val="32"/>
        </w:rPr>
      </w:pPr>
    </w:p>
    <w:p>
      <w:pPr>
        <w:widowControl/>
        <w:spacing w:line="520" w:lineRule="exact"/>
        <w:ind w:left="626"/>
        <w:jc w:val="center"/>
        <w:rPr>
          <w:rFonts w:hint="eastAsia" w:ascii="方正小标宋简体" w:hAnsi="Times New Roman" w:eastAsia="方正小标宋简体" w:cs="Times New Roman"/>
          <w:kern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Times New Roman"/>
          <w:kern w:val="0"/>
          <w:sz w:val="36"/>
          <w:szCs w:val="36"/>
          <w:lang w:val="en-US" w:eastAsia="zh-CN"/>
        </w:rPr>
        <w:t>双柏县工业信息化商务科学技术局</w:t>
      </w:r>
      <w:r>
        <w:rPr>
          <w:rFonts w:hint="eastAsia" w:ascii="方正小标宋简体" w:hAnsi="Times New Roman" w:eastAsia="方正小标宋简体" w:cs="Times New Roman"/>
          <w:kern w:val="0"/>
          <w:sz w:val="36"/>
          <w:szCs w:val="36"/>
          <w:lang w:val="en-US" w:eastAsia="zh-CN"/>
        </w:rPr>
        <w:t>2024年预算重点领域财政项目文本公开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项目名称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立项依据</w:t>
      </w:r>
    </w:p>
    <w:p>
      <w:pPr>
        <w:bidi w:val="0"/>
        <w:ind w:firstLine="1680" w:firstLineChars="8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项目实施单位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jc w:val="left"/>
        <w:textAlignment w:val="auto"/>
        <w:rPr>
          <w:rFonts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</w:rPr>
        <w:t>项目基本概况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600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 w:bidi="ar-SA"/>
        </w:rPr>
        <w:t>项目实施内容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1920" w:firstLineChars="600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  <w:t>资金安排情况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1920" w:firstLineChars="600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  <w:t>项目实施计划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240" w:firstLineChars="700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b w:val="0"/>
          <w:bCs w:val="0"/>
          <w:kern w:val="0"/>
          <w:sz w:val="32"/>
          <w:szCs w:val="32"/>
        </w:rPr>
        <w:t>项目实施成效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1920" w:firstLineChars="600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楷体简体" w:hAnsi="方正楷体简体" w:eastAsia="方正楷体简体" w:cs="方正楷体简体"/>
          <w:b w:val="0"/>
          <w:bCs w:val="0"/>
          <w:kern w:val="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方正楷体简体" w:hAnsi="黑体" w:eastAsia="方正楷体简体" w:cs="黑体"/>
          <w:b w:val="0"/>
          <w:bCs w:val="0"/>
          <w:kern w:val="0"/>
          <w:sz w:val="32"/>
          <w:szCs w:val="32"/>
        </w:rPr>
      </w:pPr>
    </w:p>
    <w:p>
      <w:pPr>
        <w:ind w:firstLine="1054" w:firstLineChars="500"/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C55092"/>
    <w:multiLevelType w:val="singleLevel"/>
    <w:tmpl w:val="4BC5509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YjVlNDhjNzU5NmY2N2M1MWU3MTcxZDA4MDgyZTAifQ=="/>
  </w:docVars>
  <w:rsids>
    <w:rsidRoot w:val="00FF7A44"/>
    <w:rsid w:val="00077C7F"/>
    <w:rsid w:val="000F04FB"/>
    <w:rsid w:val="001D0237"/>
    <w:rsid w:val="009D052C"/>
    <w:rsid w:val="00D151FB"/>
    <w:rsid w:val="00FF7A44"/>
    <w:rsid w:val="053C4004"/>
    <w:rsid w:val="14FC78B0"/>
    <w:rsid w:val="2A137A4C"/>
    <w:rsid w:val="5A4E2FB7"/>
    <w:rsid w:val="5CA13FA2"/>
    <w:rsid w:val="5EE378BD"/>
    <w:rsid w:val="6784054F"/>
    <w:rsid w:val="6BC568D4"/>
    <w:rsid w:val="6C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</Words>
  <Characters>100</Characters>
  <Lines>1</Lines>
  <Paragraphs>1</Paragraphs>
  <TotalTime>4</TotalTime>
  <ScaleCrop>false</ScaleCrop>
  <LinksUpToDate>false</LinksUpToDate>
  <CharactersWithSpaces>116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2021-03-26T06:44:00Z</dcterms:created>
  <dc:creator>Sky123.Org</dc:creator>
  <cp:lastModifiedBy>lenovo</cp:lastModifiedBy>
  <dcterms:modified xsi:type="dcterms:W3CDTF">2024-02-21T00:15:03Z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210F9BE4B71A417884F8655C06C31390_13</vt:lpwstr>
  </property>
</Properties>
</file>